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91B1" w14:textId="37DA9D95" w:rsidR="00C64B32" w:rsidRPr="00D9462A" w:rsidRDefault="00000000" w:rsidP="00E70D3F">
      <w:pPr>
        <w:jc w:val="center"/>
        <w:rPr>
          <w:rFonts w:cstheme="minorHAnsi"/>
          <w:b/>
          <w:bCs/>
          <w:sz w:val="24"/>
          <w:szCs w:val="24"/>
        </w:rPr>
      </w:pPr>
      <w:r w:rsidRPr="00D9462A">
        <w:rPr>
          <w:rFonts w:cstheme="minorHAnsi"/>
          <w:b/>
          <w:bCs/>
          <w:sz w:val="24"/>
          <w:szCs w:val="24"/>
        </w:rPr>
        <w:t>202</w:t>
      </w:r>
      <w:r w:rsidR="003D67AB">
        <w:rPr>
          <w:rFonts w:cstheme="minorHAnsi"/>
          <w:b/>
          <w:bCs/>
          <w:sz w:val="24"/>
          <w:szCs w:val="24"/>
        </w:rPr>
        <w:t>5</w:t>
      </w:r>
      <w:r w:rsidRPr="00D9462A">
        <w:rPr>
          <w:rFonts w:cstheme="minorHAnsi"/>
          <w:b/>
          <w:bCs/>
          <w:sz w:val="24"/>
          <w:szCs w:val="24"/>
        </w:rPr>
        <w:t xml:space="preserve"> Regular Meetings</w:t>
      </w:r>
    </w:p>
    <w:p w14:paraId="140A91B2" w14:textId="77777777" w:rsidR="006D68FC" w:rsidRPr="00D9462A" w:rsidRDefault="006D68FC" w:rsidP="006D68FC">
      <w:pPr>
        <w:rPr>
          <w:rFonts w:cstheme="minorHAnsi"/>
          <w:sz w:val="24"/>
          <w:szCs w:val="24"/>
        </w:rPr>
      </w:pPr>
    </w:p>
    <w:p w14:paraId="140A91B3" w14:textId="4429060B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 xml:space="preserve">Regular Meetings of </w:t>
      </w:r>
      <w:r w:rsidR="00917D27" w:rsidRPr="00D9462A">
        <w:rPr>
          <w:rFonts w:cstheme="minorHAnsi"/>
          <w:b/>
          <w:bCs/>
          <w:sz w:val="24"/>
          <w:szCs w:val="24"/>
        </w:rPr>
        <w:t xml:space="preserve">The Aurora Highlands </w:t>
      </w:r>
      <w:r w:rsidR="00BD4B4A">
        <w:rPr>
          <w:rFonts w:cstheme="minorHAnsi"/>
          <w:b/>
          <w:bCs/>
          <w:sz w:val="24"/>
          <w:szCs w:val="24"/>
        </w:rPr>
        <w:t xml:space="preserve">Metropolitan District Nos. </w:t>
      </w:r>
      <w:r w:rsidR="00B54EDD">
        <w:rPr>
          <w:rFonts w:cstheme="minorHAnsi"/>
          <w:b/>
          <w:bCs/>
          <w:sz w:val="24"/>
          <w:szCs w:val="24"/>
        </w:rPr>
        <w:t>1</w:t>
      </w:r>
      <w:r w:rsidR="00BD4B4A">
        <w:rPr>
          <w:rFonts w:cstheme="minorHAnsi"/>
          <w:b/>
          <w:bCs/>
          <w:sz w:val="24"/>
          <w:szCs w:val="24"/>
        </w:rPr>
        <w:t xml:space="preserve">, </w:t>
      </w:r>
      <w:r w:rsidR="00B54EDD">
        <w:rPr>
          <w:rFonts w:cstheme="minorHAnsi"/>
          <w:b/>
          <w:bCs/>
          <w:sz w:val="24"/>
          <w:szCs w:val="24"/>
        </w:rPr>
        <w:t>2</w:t>
      </w:r>
      <w:r w:rsidR="00BD4B4A">
        <w:rPr>
          <w:rFonts w:cstheme="minorHAnsi"/>
          <w:b/>
          <w:bCs/>
          <w:sz w:val="24"/>
          <w:szCs w:val="24"/>
        </w:rPr>
        <w:t xml:space="preserve">, &amp; </w:t>
      </w:r>
      <w:r w:rsidR="00B54EDD">
        <w:rPr>
          <w:rFonts w:cstheme="minorHAnsi"/>
          <w:b/>
          <w:bCs/>
          <w:sz w:val="24"/>
          <w:szCs w:val="24"/>
        </w:rPr>
        <w:t>3</w:t>
      </w:r>
      <w:r w:rsidR="00BD4B4A">
        <w:rPr>
          <w:rFonts w:cstheme="minorHAnsi"/>
          <w:b/>
          <w:bCs/>
          <w:sz w:val="24"/>
          <w:szCs w:val="24"/>
        </w:rPr>
        <w:t xml:space="preserve"> </w:t>
      </w:r>
      <w:r w:rsidRPr="00D9462A">
        <w:rPr>
          <w:rFonts w:cstheme="minorHAnsi"/>
          <w:sz w:val="24"/>
          <w:szCs w:val="24"/>
        </w:rPr>
        <w:t xml:space="preserve">will be held </w:t>
      </w:r>
      <w:r w:rsidR="00B54EDD">
        <w:rPr>
          <w:rFonts w:cstheme="minorHAnsi"/>
          <w:sz w:val="24"/>
          <w:szCs w:val="24"/>
        </w:rPr>
        <w:t>as needed</w:t>
      </w:r>
      <w:r w:rsidR="00BD4B4A">
        <w:rPr>
          <w:rFonts w:cstheme="minorHAnsi"/>
          <w:sz w:val="24"/>
          <w:szCs w:val="24"/>
        </w:rPr>
        <w:t xml:space="preserve"> </w:t>
      </w:r>
      <w:r w:rsidRPr="00D9462A">
        <w:rPr>
          <w:rFonts w:cstheme="minorHAnsi"/>
          <w:sz w:val="24"/>
          <w:szCs w:val="24"/>
        </w:rPr>
        <w:t xml:space="preserve">at 1:00 </w:t>
      </w:r>
      <w:r w:rsidR="00917D27" w:rsidRPr="00D9462A">
        <w:rPr>
          <w:rFonts w:cstheme="minorHAnsi"/>
          <w:sz w:val="24"/>
          <w:szCs w:val="24"/>
        </w:rPr>
        <w:t>p</w:t>
      </w:r>
      <w:r w:rsidRPr="00D9462A">
        <w:rPr>
          <w:rFonts w:cstheme="minorHAnsi"/>
          <w:sz w:val="24"/>
          <w:szCs w:val="24"/>
        </w:rPr>
        <w:t xml:space="preserve">.m. via </w:t>
      </w:r>
      <w:r w:rsidR="00917D27" w:rsidRPr="00D9462A">
        <w:rPr>
          <w:rFonts w:cstheme="minorHAnsi"/>
          <w:sz w:val="24"/>
          <w:szCs w:val="24"/>
        </w:rPr>
        <w:t xml:space="preserve">video / </w:t>
      </w:r>
      <w:r w:rsidRPr="00D9462A">
        <w:rPr>
          <w:rFonts w:cstheme="minorHAnsi"/>
          <w:sz w:val="24"/>
          <w:szCs w:val="24"/>
        </w:rPr>
        <w:t>teleconference*.</w:t>
      </w:r>
    </w:p>
    <w:p w14:paraId="140A91C0" w14:textId="77777777" w:rsidR="00AF7B94" w:rsidRDefault="00000000" w:rsidP="00AF7B94">
      <w:r w:rsidRPr="00D9462A">
        <w:rPr>
          <w:rFonts w:cstheme="minorHAnsi"/>
          <w:sz w:val="24"/>
          <w:szCs w:val="24"/>
        </w:rPr>
        <w:t>*Please view the Meeting Notice</w:t>
      </w:r>
      <w:r w:rsidR="00917D27" w:rsidRPr="00D9462A">
        <w:rPr>
          <w:rFonts w:cstheme="minorHAnsi"/>
          <w:sz w:val="24"/>
          <w:szCs w:val="24"/>
        </w:rPr>
        <w:t xml:space="preserve"> specific to each individual meeting</w:t>
      </w:r>
      <w:r w:rsidRPr="00D9462A">
        <w:rPr>
          <w:rFonts w:cstheme="minorHAnsi"/>
          <w:sz w:val="24"/>
          <w:szCs w:val="24"/>
        </w:rPr>
        <w:t xml:space="preserve"> to confirm</w:t>
      </w:r>
      <w:r w:rsidR="00917D27" w:rsidRPr="00D9462A">
        <w:rPr>
          <w:rFonts w:cstheme="minorHAnsi"/>
          <w:sz w:val="24"/>
          <w:szCs w:val="24"/>
        </w:rPr>
        <w:t xml:space="preserve"> video /</w:t>
      </w:r>
      <w:r w:rsidRPr="00D9462A">
        <w:rPr>
          <w:rFonts w:cstheme="minorHAnsi"/>
          <w:sz w:val="24"/>
          <w:szCs w:val="24"/>
        </w:rPr>
        <w:t xml:space="preserve"> teleconference information</w:t>
      </w:r>
      <w:r w:rsidR="00917D27" w:rsidRPr="00D9462A">
        <w:rPr>
          <w:rFonts w:cstheme="minorHAnsi"/>
          <w:sz w:val="24"/>
          <w:szCs w:val="24"/>
        </w:rPr>
        <w:t xml:space="preserve"> (including physical meeting location information, when available)</w:t>
      </w:r>
      <w:r w:rsidRPr="00D9462A">
        <w:rPr>
          <w:rFonts w:cstheme="minorHAnsi"/>
          <w:sz w:val="24"/>
          <w:szCs w:val="24"/>
        </w:rPr>
        <w:t xml:space="preserve"> for each meeting.  The Meeting Notice is posted</w:t>
      </w:r>
      <w:r w:rsidR="00917D27" w:rsidRPr="00D9462A">
        <w:rPr>
          <w:rFonts w:cstheme="minorHAnsi"/>
          <w:sz w:val="24"/>
          <w:szCs w:val="24"/>
        </w:rPr>
        <w:t xml:space="preserve"> </w:t>
      </w:r>
      <w:r w:rsidR="00FA6EEA">
        <w:rPr>
          <w:rFonts w:cstheme="minorHAnsi"/>
          <w:sz w:val="24"/>
          <w:szCs w:val="24"/>
        </w:rPr>
        <w:t xml:space="preserve">on the website </w:t>
      </w:r>
      <w:r w:rsidR="00917D27" w:rsidRPr="00D9462A">
        <w:rPr>
          <w:rFonts w:cstheme="minorHAnsi"/>
          <w:sz w:val="24"/>
          <w:szCs w:val="24"/>
        </w:rPr>
        <w:t>at least</w:t>
      </w:r>
      <w:r w:rsidRPr="00D9462A">
        <w:rPr>
          <w:rFonts w:cstheme="minorHAnsi"/>
          <w:sz w:val="24"/>
          <w:szCs w:val="24"/>
        </w:rPr>
        <w:t xml:space="preserve"> 24 hours before </w:t>
      </w:r>
      <w:r w:rsidR="00917D27" w:rsidRPr="00D9462A">
        <w:rPr>
          <w:rFonts w:cstheme="minorHAnsi"/>
          <w:sz w:val="24"/>
          <w:szCs w:val="24"/>
        </w:rPr>
        <w:t>each</w:t>
      </w:r>
      <w:r w:rsidRPr="00D9462A">
        <w:rPr>
          <w:rFonts w:cstheme="minorHAnsi"/>
          <w:sz w:val="24"/>
          <w:szCs w:val="24"/>
        </w:rPr>
        <w:t xml:space="preserve"> meeting.  For questions or assistance with meeting information</w:t>
      </w:r>
      <w:r w:rsidR="00F43A1F">
        <w:rPr>
          <w:rFonts w:cstheme="minorHAnsi"/>
          <w:sz w:val="24"/>
          <w:szCs w:val="24"/>
        </w:rPr>
        <w:t xml:space="preserve"> and/or access</w:t>
      </w:r>
      <w:r w:rsidRPr="00D9462A">
        <w:rPr>
          <w:rFonts w:cstheme="minorHAnsi"/>
          <w:sz w:val="24"/>
          <w:szCs w:val="24"/>
        </w:rPr>
        <w:t xml:space="preserve">, please contact </w:t>
      </w:r>
      <w:r w:rsidR="00917D27" w:rsidRPr="00D9462A">
        <w:rPr>
          <w:rFonts w:cstheme="minorHAnsi"/>
          <w:sz w:val="24"/>
          <w:szCs w:val="24"/>
        </w:rPr>
        <w:t>theaurorahighlands@timberlinedc.com</w:t>
      </w:r>
      <w:r w:rsidR="00F43A1F">
        <w:rPr>
          <w:rFonts w:cstheme="minorHAnsi"/>
          <w:sz w:val="24"/>
          <w:szCs w:val="24"/>
        </w:rPr>
        <w:t xml:space="preserve"> or </w:t>
      </w:r>
      <w:r w:rsidR="00F43A1F" w:rsidRPr="00CD1DDE">
        <w:t>Kathy.Suazo@claconnect.com</w:t>
      </w:r>
      <w:r w:rsidR="00F43A1F">
        <w:t xml:space="preserve">. </w:t>
      </w:r>
    </w:p>
    <w:p w14:paraId="4F028D26" w14:textId="77777777" w:rsidR="00F80484" w:rsidRDefault="00F80484" w:rsidP="00AF7B94"/>
    <w:p w14:paraId="0CE78EAB" w14:textId="77777777" w:rsidR="00F80484" w:rsidRPr="00F80484" w:rsidRDefault="00F80484" w:rsidP="00F80484">
      <w:pPr>
        <w:rPr>
          <w:rFonts w:cstheme="minorHAnsi"/>
          <w:sz w:val="28"/>
          <w:szCs w:val="28"/>
        </w:rPr>
      </w:pPr>
      <w:r w:rsidRPr="00F80484">
        <w:rPr>
          <w:rFonts w:cstheme="minorHAnsi"/>
          <w:sz w:val="28"/>
          <w:szCs w:val="28"/>
        </w:rPr>
        <w:t> </w:t>
      </w:r>
    </w:p>
    <w:p w14:paraId="5307984C" w14:textId="77777777" w:rsidR="00F80484" w:rsidRPr="00D9462A" w:rsidRDefault="00F80484" w:rsidP="00AF7B94">
      <w:pPr>
        <w:rPr>
          <w:rFonts w:cstheme="minorHAnsi"/>
          <w:sz w:val="24"/>
          <w:szCs w:val="24"/>
        </w:rPr>
      </w:pPr>
    </w:p>
    <w:p w14:paraId="140A91C1" w14:textId="77777777" w:rsidR="007E63C0" w:rsidRPr="009127C7" w:rsidRDefault="007E63C0" w:rsidP="006D68FC">
      <w:pPr>
        <w:rPr>
          <w:rFonts w:ascii="Times New Roman" w:hAnsi="Times New Roman" w:cs="Times New Roman"/>
        </w:rPr>
      </w:pPr>
    </w:p>
    <w:sectPr w:rsidR="007E63C0" w:rsidRPr="009127C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7D36" w14:textId="77777777" w:rsidR="001E0C39" w:rsidRDefault="001E0C39">
      <w:pPr>
        <w:spacing w:after="0" w:line="240" w:lineRule="auto"/>
      </w:pPr>
      <w:r>
        <w:separator/>
      </w:r>
    </w:p>
  </w:endnote>
  <w:endnote w:type="continuationSeparator" w:id="0">
    <w:p w14:paraId="12EF4C7E" w14:textId="77777777" w:rsidR="001E0C39" w:rsidRDefault="001E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91C2" w14:textId="77777777" w:rsidR="00DF72AB" w:rsidRPr="00DF72AB" w:rsidRDefault="00000000">
    <w:pPr>
      <w:pStyle w:val="Footer"/>
    </w:pPr>
    <w:r w:rsidRPr="00FA6EEA">
      <w:rPr>
        <w:noProof/>
        <w:sz w:val="16"/>
      </w:rPr>
      <w:t>{01142175.DOCX v:1}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32343" w14:textId="77777777" w:rsidR="001E0C39" w:rsidRDefault="001E0C39">
      <w:pPr>
        <w:spacing w:after="0" w:line="240" w:lineRule="auto"/>
      </w:pPr>
      <w:r>
        <w:separator/>
      </w:r>
    </w:p>
  </w:footnote>
  <w:footnote w:type="continuationSeparator" w:id="0">
    <w:p w14:paraId="0660E965" w14:textId="77777777" w:rsidR="001E0C39" w:rsidRDefault="001E0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3F"/>
    <w:rsid w:val="0000570A"/>
    <w:rsid w:val="000475DE"/>
    <w:rsid w:val="00072CBA"/>
    <w:rsid w:val="00084242"/>
    <w:rsid w:val="0012429F"/>
    <w:rsid w:val="00142CB7"/>
    <w:rsid w:val="00165ACF"/>
    <w:rsid w:val="0017536F"/>
    <w:rsid w:val="001C0039"/>
    <w:rsid w:val="001E0C39"/>
    <w:rsid w:val="001E65D8"/>
    <w:rsid w:val="00202447"/>
    <w:rsid w:val="00253104"/>
    <w:rsid w:val="002541F3"/>
    <w:rsid w:val="002F761A"/>
    <w:rsid w:val="00331DF7"/>
    <w:rsid w:val="003577D6"/>
    <w:rsid w:val="00376659"/>
    <w:rsid w:val="003C49D3"/>
    <w:rsid w:val="003D67AB"/>
    <w:rsid w:val="00405384"/>
    <w:rsid w:val="00441C8E"/>
    <w:rsid w:val="00447008"/>
    <w:rsid w:val="0046705B"/>
    <w:rsid w:val="004926EB"/>
    <w:rsid w:val="004A0283"/>
    <w:rsid w:val="004B6672"/>
    <w:rsid w:val="00521BEE"/>
    <w:rsid w:val="0058420D"/>
    <w:rsid w:val="005F7B36"/>
    <w:rsid w:val="00687FA9"/>
    <w:rsid w:val="00691D78"/>
    <w:rsid w:val="006D68FC"/>
    <w:rsid w:val="00705BCF"/>
    <w:rsid w:val="007A0714"/>
    <w:rsid w:val="007E00FF"/>
    <w:rsid w:val="007E63C0"/>
    <w:rsid w:val="00806F63"/>
    <w:rsid w:val="00843D7C"/>
    <w:rsid w:val="008520B1"/>
    <w:rsid w:val="008952EF"/>
    <w:rsid w:val="008A771D"/>
    <w:rsid w:val="008E00E4"/>
    <w:rsid w:val="008E66FB"/>
    <w:rsid w:val="008E77C3"/>
    <w:rsid w:val="009127C7"/>
    <w:rsid w:val="00917D27"/>
    <w:rsid w:val="00922F7B"/>
    <w:rsid w:val="00933A66"/>
    <w:rsid w:val="009B0B9B"/>
    <w:rsid w:val="009B6586"/>
    <w:rsid w:val="009E1808"/>
    <w:rsid w:val="009E1B8C"/>
    <w:rsid w:val="00A67323"/>
    <w:rsid w:val="00A82996"/>
    <w:rsid w:val="00AC2D51"/>
    <w:rsid w:val="00AE4940"/>
    <w:rsid w:val="00AF7B94"/>
    <w:rsid w:val="00B103B9"/>
    <w:rsid w:val="00B255C6"/>
    <w:rsid w:val="00B408EE"/>
    <w:rsid w:val="00B42DC5"/>
    <w:rsid w:val="00B43BC9"/>
    <w:rsid w:val="00B54EDD"/>
    <w:rsid w:val="00B56AC9"/>
    <w:rsid w:val="00B67599"/>
    <w:rsid w:val="00B826DB"/>
    <w:rsid w:val="00BB762C"/>
    <w:rsid w:val="00BD4B4A"/>
    <w:rsid w:val="00BD7112"/>
    <w:rsid w:val="00BF1B59"/>
    <w:rsid w:val="00C022D7"/>
    <w:rsid w:val="00C64B32"/>
    <w:rsid w:val="00C668B5"/>
    <w:rsid w:val="00CD1DDE"/>
    <w:rsid w:val="00CD75C4"/>
    <w:rsid w:val="00CF2D44"/>
    <w:rsid w:val="00D12ED7"/>
    <w:rsid w:val="00D4448A"/>
    <w:rsid w:val="00D777B7"/>
    <w:rsid w:val="00D9462A"/>
    <w:rsid w:val="00D96ABB"/>
    <w:rsid w:val="00DD37D5"/>
    <w:rsid w:val="00DF72AB"/>
    <w:rsid w:val="00E52DC6"/>
    <w:rsid w:val="00E70D3F"/>
    <w:rsid w:val="00E76C79"/>
    <w:rsid w:val="00ED3668"/>
    <w:rsid w:val="00F27BFB"/>
    <w:rsid w:val="00F43A1F"/>
    <w:rsid w:val="00F45C43"/>
    <w:rsid w:val="00F80484"/>
    <w:rsid w:val="00FA2421"/>
    <w:rsid w:val="00FA6EEA"/>
    <w:rsid w:val="00FC3C93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91B1"/>
  <w15:chartTrackingRefBased/>
  <w15:docId w15:val="{B78251C2-0FB3-4A75-9E82-57C1651F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2AB"/>
  </w:style>
  <w:style w:type="paragraph" w:styleId="Footer">
    <w:name w:val="footer"/>
    <w:basedOn w:val="Normal"/>
    <w:link w:val="FooterChar"/>
    <w:uiPriority w:val="99"/>
    <w:unhideWhenUsed/>
    <w:rsid w:val="00DF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2AB"/>
  </w:style>
  <w:style w:type="character" w:styleId="Hyperlink">
    <w:name w:val="Hyperlink"/>
    <w:basedOn w:val="DefaultParagraphFont"/>
    <w:uiPriority w:val="99"/>
    <w:unhideWhenUsed/>
    <w:rsid w:val="00917D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Madrigal</cp:lastModifiedBy>
  <cp:revision>11</cp:revision>
  <cp:lastPrinted>1900-01-01T07:00:00Z</cp:lastPrinted>
  <dcterms:created xsi:type="dcterms:W3CDTF">2024-01-26T19:26:00Z</dcterms:created>
  <dcterms:modified xsi:type="dcterms:W3CDTF">2025-03-05T00:00:00Z</dcterms:modified>
</cp:coreProperties>
</file>